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FE6C7D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C47849">
        <w:rPr>
          <w:rFonts w:ascii="Times New Roman" w:hAnsi="Times New Roman"/>
          <w:b/>
          <w:bCs/>
          <w:sz w:val="28"/>
          <w:szCs w:val="28"/>
        </w:rPr>
        <w:t>g</w:t>
      </w:r>
    </w:p>
    <w:p w:rsidR="003F20C6" w:rsidRPr="003E2EBD" w:rsidRDefault="00FE6C7D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3E2EBD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3E2EBD" w:rsidRDefault="003F20C6" w:rsidP="00C47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02A7A" w:rsidRPr="003E2EBD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2EBD">
        <w:rPr>
          <w:rFonts w:ascii="Times New Roman" w:hAnsi="Times New Roman"/>
          <w:bCs/>
          <w:sz w:val="28"/>
          <w:szCs w:val="28"/>
        </w:rPr>
        <w:t xml:space="preserve"> geografia, wiedza o społeczeństwie, język angielski</w:t>
      </w:r>
    </w:p>
    <w:p w:rsidR="003F20C6" w:rsidRPr="00CF5BA6" w:rsidRDefault="003F20C6" w:rsidP="00B9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AFA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AFA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AFA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AFA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772135" w:rsidRDefault="00772135" w:rsidP="00772135">
            <w:pPr>
              <w:pStyle w:val="NormalnyWeb"/>
            </w:pPr>
            <w:r>
              <w:t>Oblicza epok cz.2.1 i cz.2.2</w:t>
            </w:r>
          </w:p>
          <w:p w:rsidR="00CC7A57" w:rsidRDefault="00772135" w:rsidP="00772135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  <w:p w:rsidR="009668DF" w:rsidRPr="00772135" w:rsidRDefault="009668DF" w:rsidP="00772135">
            <w:pPr>
              <w:pStyle w:val="NormalnyWeb"/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CC7A57" w:rsidRDefault="00CC7A57" w:rsidP="000E6DE9">
            <w:pPr>
              <w:pStyle w:val="NormalnyWeb"/>
            </w:pPr>
            <w:r w:rsidRPr="004F0AFA">
              <w:t>Książka ucznia            i zeszyt ćwiczeń</w:t>
            </w:r>
          </w:p>
          <w:p w:rsidR="009668DF" w:rsidRPr="004F0AFA" w:rsidRDefault="009668DF" w:rsidP="000E6DE9">
            <w:pPr>
              <w:pStyle w:val="NormalnyWeb"/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sz w:val="24"/>
                <w:szCs w:val="24"/>
              </w:rPr>
              <w:t>Checkpoint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</w:rPr>
              <w:t xml:space="preserve"> B1+</w:t>
            </w:r>
          </w:p>
          <w:p w:rsidR="00CC7A57" w:rsidRPr="004F0AFA" w:rsidRDefault="00CC7A57" w:rsidP="000E6DE9">
            <w:pPr>
              <w:pStyle w:val="NormalnyWeb"/>
            </w:pPr>
            <w:r w:rsidRPr="004F0AFA">
              <w:t>Książka ucznia            i zeszyt ćwiczeń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F0AFA">
              <w:rPr>
                <w:rFonts w:ascii="Times New Roman" w:hAnsi="Times New Roman"/>
                <w:bCs/>
              </w:rPr>
              <w:t>Język niemiecki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61468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A614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F0AFA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4F0AFA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4F0AFA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4F0AFA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4F0AFA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415465" w:rsidRPr="004F0AFA" w:rsidRDefault="00415465" w:rsidP="00415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               (I semestr).</w:t>
            </w:r>
          </w:p>
          <w:p w:rsidR="00415465" w:rsidRPr="004F0AFA" w:rsidRDefault="00415465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ćwiczeń.</w:t>
            </w:r>
            <w:r w:rsidR="00415465" w:rsidRPr="004F0A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(II semestr)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pStyle w:val="NormalnyWeb"/>
              <w:rPr>
                <w:lang w:eastAsia="en-US"/>
              </w:rPr>
            </w:pPr>
            <w:r w:rsidRPr="004F0AFA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CC7A57" w:rsidRPr="004F0AFA" w:rsidRDefault="008D79C0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Nowa podstawa 2022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A. Kucharski,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Wiedza o społeczeństwie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555E86" w:rsidRPr="004F0AFA" w:rsidRDefault="00555E86" w:rsidP="0055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W centrum Uwagi 2</w:t>
            </w:r>
          </w:p>
          <w:p w:rsidR="00CC7A57" w:rsidRPr="004F0AFA" w:rsidRDefault="00555E86" w:rsidP="00555E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podstawa programowa 2022</w:t>
            </w:r>
          </w:p>
        </w:tc>
        <w:tc>
          <w:tcPr>
            <w:tcW w:w="2407" w:type="dxa"/>
          </w:tcPr>
          <w:p w:rsidR="00555E86" w:rsidRPr="004F0AFA" w:rsidRDefault="00555E86" w:rsidP="00555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S. Drelich, A. Janicki, E.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Martinek</w:t>
            </w:r>
            <w:proofErr w:type="spellEnd"/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555E86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Default="00CC7A57" w:rsidP="000E6DE9">
            <w:pPr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Oblicza geografii 2. Podręcznik dla liceum ogólnokształcącego i technikum.          Zakres rozszerzony. </w:t>
            </w:r>
          </w:p>
          <w:p w:rsidR="001C2859" w:rsidRDefault="001C2859" w:rsidP="000E6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59" w:rsidRPr="004F0AFA" w:rsidRDefault="001C2859" w:rsidP="000E6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A57" w:rsidRPr="004F0AFA" w:rsidRDefault="00CC7A57" w:rsidP="000E6D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Maturalne karty pracy.               Oblicza geografii 2.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0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             W. Kilar</w:t>
            </w:r>
          </w:p>
          <w:p w:rsidR="00CC7A57" w:rsidRPr="004F0AFA" w:rsidRDefault="00CC7A57" w:rsidP="000E6D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C2859" w:rsidRDefault="001C2859" w:rsidP="000E6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2859" w:rsidRDefault="001C2859" w:rsidP="000E6D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A57" w:rsidRPr="004F0AFA" w:rsidRDefault="00CC7A57" w:rsidP="000E6DE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br/>
            </w:r>
            <w:r w:rsidRPr="004F0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             E. Jaworska,             B. Marczewska,         S.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Ropel</w:t>
            </w:r>
            <w:proofErr w:type="spellEnd"/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</w:rPr>
              <w:t>,</w:t>
            </w:r>
            <w:r w:rsidRPr="004F0AFA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4F0AFA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AFA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4F0AFA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CC7A57" w:rsidRPr="004F0AFA" w:rsidRDefault="00CC7A57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5009C" w:rsidRPr="004F0AFA" w:rsidRDefault="0065009C" w:rsidP="0065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4F0A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65009C" w:rsidRPr="004F0AFA" w:rsidRDefault="0065009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CC7A57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D478C6" w:rsidRPr="004F0AFA" w:rsidRDefault="00D478C6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C6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804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0482C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7930C7" w:rsidRPr="004F0AFA" w:rsidRDefault="002B390C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CC7A57" w:rsidRPr="001C2859" w:rsidRDefault="009A553C" w:rsidP="001C285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CC7A57" w:rsidRPr="004F0AFA" w:rsidRDefault="00354E61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CC7A57" w:rsidRPr="004F0AFA" w:rsidTr="000E6DE9"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AFA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CC7A57" w:rsidRPr="004F0AFA" w:rsidRDefault="00CC7A57" w:rsidP="000E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2867" w:rsidRPr="00075091" w:rsidRDefault="001A2867"/>
    <w:sectPr w:rsidR="001A2867" w:rsidRPr="00075091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156BE"/>
    <w:rsid w:val="00062E05"/>
    <w:rsid w:val="00073D39"/>
    <w:rsid w:val="00075091"/>
    <w:rsid w:val="000769F4"/>
    <w:rsid w:val="00086326"/>
    <w:rsid w:val="00090786"/>
    <w:rsid w:val="000C622D"/>
    <w:rsid w:val="000E3757"/>
    <w:rsid w:val="000E6422"/>
    <w:rsid w:val="00112E85"/>
    <w:rsid w:val="00133F81"/>
    <w:rsid w:val="001773AD"/>
    <w:rsid w:val="00195ADD"/>
    <w:rsid w:val="001A22DA"/>
    <w:rsid w:val="001A2867"/>
    <w:rsid w:val="001B0DAD"/>
    <w:rsid w:val="001B6459"/>
    <w:rsid w:val="001C2859"/>
    <w:rsid w:val="001C4D29"/>
    <w:rsid w:val="001E49C3"/>
    <w:rsid w:val="001F080D"/>
    <w:rsid w:val="001F5F1F"/>
    <w:rsid w:val="002248BB"/>
    <w:rsid w:val="00230B35"/>
    <w:rsid w:val="00236195"/>
    <w:rsid w:val="00237F01"/>
    <w:rsid w:val="00243738"/>
    <w:rsid w:val="00281AFD"/>
    <w:rsid w:val="002828D1"/>
    <w:rsid w:val="00286EFC"/>
    <w:rsid w:val="002A4B91"/>
    <w:rsid w:val="002B390C"/>
    <w:rsid w:val="002B487A"/>
    <w:rsid w:val="002D3B22"/>
    <w:rsid w:val="002D5DCA"/>
    <w:rsid w:val="00302A7A"/>
    <w:rsid w:val="00302D7B"/>
    <w:rsid w:val="0032150E"/>
    <w:rsid w:val="00325B9C"/>
    <w:rsid w:val="003440FE"/>
    <w:rsid w:val="00347D1C"/>
    <w:rsid w:val="00354E61"/>
    <w:rsid w:val="00355A52"/>
    <w:rsid w:val="003E1003"/>
    <w:rsid w:val="003E2EBD"/>
    <w:rsid w:val="003E39B6"/>
    <w:rsid w:val="003F20C6"/>
    <w:rsid w:val="00415465"/>
    <w:rsid w:val="00416A0D"/>
    <w:rsid w:val="00434DF2"/>
    <w:rsid w:val="00441885"/>
    <w:rsid w:val="0045426B"/>
    <w:rsid w:val="00455554"/>
    <w:rsid w:val="00455DDC"/>
    <w:rsid w:val="00475063"/>
    <w:rsid w:val="0048071B"/>
    <w:rsid w:val="004859C5"/>
    <w:rsid w:val="00493611"/>
    <w:rsid w:val="004C1290"/>
    <w:rsid w:val="004D2BD2"/>
    <w:rsid w:val="004E0467"/>
    <w:rsid w:val="004E1DB4"/>
    <w:rsid w:val="004F0AFA"/>
    <w:rsid w:val="005134DA"/>
    <w:rsid w:val="00517B0D"/>
    <w:rsid w:val="0052219A"/>
    <w:rsid w:val="00555E86"/>
    <w:rsid w:val="00563E6D"/>
    <w:rsid w:val="00567A30"/>
    <w:rsid w:val="00583AB8"/>
    <w:rsid w:val="00587D5A"/>
    <w:rsid w:val="005B161D"/>
    <w:rsid w:val="005D005B"/>
    <w:rsid w:val="005D6D39"/>
    <w:rsid w:val="005E1B68"/>
    <w:rsid w:val="005E21F9"/>
    <w:rsid w:val="00604CF1"/>
    <w:rsid w:val="006119C6"/>
    <w:rsid w:val="00615A5D"/>
    <w:rsid w:val="00643A0D"/>
    <w:rsid w:val="0065009C"/>
    <w:rsid w:val="00665C47"/>
    <w:rsid w:val="00693455"/>
    <w:rsid w:val="006B362C"/>
    <w:rsid w:val="006E6D70"/>
    <w:rsid w:val="006F1F2F"/>
    <w:rsid w:val="006F6F57"/>
    <w:rsid w:val="00701BB5"/>
    <w:rsid w:val="0071323A"/>
    <w:rsid w:val="007316D8"/>
    <w:rsid w:val="00752DF0"/>
    <w:rsid w:val="00772135"/>
    <w:rsid w:val="007930C7"/>
    <w:rsid w:val="007A2F13"/>
    <w:rsid w:val="007C717C"/>
    <w:rsid w:val="007D32AA"/>
    <w:rsid w:val="007D620D"/>
    <w:rsid w:val="0080482C"/>
    <w:rsid w:val="00814AF6"/>
    <w:rsid w:val="0081692C"/>
    <w:rsid w:val="008248D2"/>
    <w:rsid w:val="00855C7A"/>
    <w:rsid w:val="0087525A"/>
    <w:rsid w:val="00875A3F"/>
    <w:rsid w:val="00877CFB"/>
    <w:rsid w:val="0088018F"/>
    <w:rsid w:val="00896C0C"/>
    <w:rsid w:val="008C0370"/>
    <w:rsid w:val="008C12B1"/>
    <w:rsid w:val="008D79C0"/>
    <w:rsid w:val="008E4A33"/>
    <w:rsid w:val="009221C7"/>
    <w:rsid w:val="00923B0E"/>
    <w:rsid w:val="009318A8"/>
    <w:rsid w:val="00935760"/>
    <w:rsid w:val="00944A44"/>
    <w:rsid w:val="0096235F"/>
    <w:rsid w:val="009668DF"/>
    <w:rsid w:val="00992014"/>
    <w:rsid w:val="009A553C"/>
    <w:rsid w:val="009C4D41"/>
    <w:rsid w:val="009E6D33"/>
    <w:rsid w:val="00A031E3"/>
    <w:rsid w:val="00A03DCC"/>
    <w:rsid w:val="00A61468"/>
    <w:rsid w:val="00A70A3F"/>
    <w:rsid w:val="00A77FB8"/>
    <w:rsid w:val="00A86F0B"/>
    <w:rsid w:val="00A9705E"/>
    <w:rsid w:val="00AB167F"/>
    <w:rsid w:val="00AB6AB6"/>
    <w:rsid w:val="00AC13B7"/>
    <w:rsid w:val="00AC3A11"/>
    <w:rsid w:val="00AD070A"/>
    <w:rsid w:val="00B022A0"/>
    <w:rsid w:val="00B0567C"/>
    <w:rsid w:val="00B2233D"/>
    <w:rsid w:val="00B25912"/>
    <w:rsid w:val="00B26236"/>
    <w:rsid w:val="00B61F58"/>
    <w:rsid w:val="00B94D50"/>
    <w:rsid w:val="00BA3446"/>
    <w:rsid w:val="00BB3BB0"/>
    <w:rsid w:val="00BC6AB0"/>
    <w:rsid w:val="00BE1886"/>
    <w:rsid w:val="00BF4CF7"/>
    <w:rsid w:val="00C03451"/>
    <w:rsid w:val="00C15722"/>
    <w:rsid w:val="00C454F0"/>
    <w:rsid w:val="00C47849"/>
    <w:rsid w:val="00C65136"/>
    <w:rsid w:val="00C874FB"/>
    <w:rsid w:val="00C931E8"/>
    <w:rsid w:val="00C94537"/>
    <w:rsid w:val="00C96963"/>
    <w:rsid w:val="00CC7A57"/>
    <w:rsid w:val="00CC7ABC"/>
    <w:rsid w:val="00CF37B3"/>
    <w:rsid w:val="00CF5BA6"/>
    <w:rsid w:val="00D03331"/>
    <w:rsid w:val="00D10351"/>
    <w:rsid w:val="00D238E5"/>
    <w:rsid w:val="00D478C6"/>
    <w:rsid w:val="00D86488"/>
    <w:rsid w:val="00DA656E"/>
    <w:rsid w:val="00DB6860"/>
    <w:rsid w:val="00DD38EF"/>
    <w:rsid w:val="00DF7A85"/>
    <w:rsid w:val="00E23E45"/>
    <w:rsid w:val="00E51427"/>
    <w:rsid w:val="00E813EE"/>
    <w:rsid w:val="00E935C4"/>
    <w:rsid w:val="00E962D2"/>
    <w:rsid w:val="00EB61B7"/>
    <w:rsid w:val="00ED0A3B"/>
    <w:rsid w:val="00EE3473"/>
    <w:rsid w:val="00F55FE0"/>
    <w:rsid w:val="00F64BCE"/>
    <w:rsid w:val="00F77A50"/>
    <w:rsid w:val="00F82C5F"/>
    <w:rsid w:val="00F912A0"/>
    <w:rsid w:val="00FE5B0E"/>
    <w:rsid w:val="00FE617F"/>
    <w:rsid w:val="00FE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337</Words>
  <Characters>2023</Characters>
  <Application>Microsoft Office Word</Application>
  <DocSecurity>0</DocSecurity>
  <Lines>16</Lines>
  <Paragraphs>4</Paragraphs>
  <ScaleCrop>false</ScaleCrop>
  <Company>Acer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105</cp:revision>
  <dcterms:created xsi:type="dcterms:W3CDTF">2020-06-18T09:21:00Z</dcterms:created>
  <dcterms:modified xsi:type="dcterms:W3CDTF">2023-06-20T19:46:00Z</dcterms:modified>
</cp:coreProperties>
</file>